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F7B6" w14:textId="77777777" w:rsidR="00582254" w:rsidRDefault="00582254" w:rsidP="00582254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 w:rsidRPr="00167EA1">
        <w:rPr>
          <w:rFonts w:ascii="Times New Roman" w:hAnsi="Times New Roman" w:cs="Times New Roman"/>
          <w:b/>
          <w:bCs/>
          <w:lang w:val="en-AU"/>
        </w:rPr>
        <w:t>The Sam Taylor-Alexander E</w:t>
      </w:r>
      <w:r>
        <w:rPr>
          <w:rFonts w:ascii="Times New Roman" w:hAnsi="Times New Roman" w:cs="Times New Roman"/>
          <w:b/>
          <w:bCs/>
          <w:lang w:val="en-AU"/>
        </w:rPr>
        <w:t xml:space="preserve">arly </w:t>
      </w:r>
      <w:r w:rsidRPr="00167EA1">
        <w:rPr>
          <w:rFonts w:ascii="Times New Roman" w:hAnsi="Times New Roman" w:cs="Times New Roman"/>
          <w:b/>
          <w:bCs/>
          <w:lang w:val="en-AU"/>
        </w:rPr>
        <w:t>C</w:t>
      </w:r>
      <w:r>
        <w:rPr>
          <w:rFonts w:ascii="Times New Roman" w:hAnsi="Times New Roman" w:cs="Times New Roman"/>
          <w:b/>
          <w:bCs/>
          <w:lang w:val="en-AU"/>
        </w:rPr>
        <w:t xml:space="preserve">areer </w:t>
      </w:r>
      <w:r w:rsidRPr="00167EA1">
        <w:rPr>
          <w:rFonts w:ascii="Times New Roman" w:hAnsi="Times New Roman" w:cs="Times New Roman"/>
          <w:b/>
          <w:bCs/>
          <w:lang w:val="en-AU"/>
        </w:rPr>
        <w:t>R</w:t>
      </w:r>
      <w:r>
        <w:rPr>
          <w:rFonts w:ascii="Times New Roman" w:hAnsi="Times New Roman" w:cs="Times New Roman"/>
          <w:b/>
          <w:bCs/>
          <w:lang w:val="en-AU"/>
        </w:rPr>
        <w:t xml:space="preserve">esearcher </w:t>
      </w:r>
    </w:p>
    <w:p w14:paraId="27C4C72D" w14:textId="77777777" w:rsidR="00582254" w:rsidRDefault="00582254" w:rsidP="00582254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P</w:t>
      </w:r>
      <w:r w:rsidRPr="00167EA1">
        <w:rPr>
          <w:rFonts w:ascii="Times New Roman" w:hAnsi="Times New Roman" w:cs="Times New Roman"/>
          <w:b/>
          <w:bCs/>
          <w:lang w:val="en-AU"/>
        </w:rPr>
        <w:t xml:space="preserve">rize for </w:t>
      </w:r>
      <w:r>
        <w:rPr>
          <w:rFonts w:ascii="Times New Roman" w:hAnsi="Times New Roman" w:cs="Times New Roman"/>
          <w:b/>
          <w:bCs/>
          <w:lang w:val="en-AU"/>
        </w:rPr>
        <w:t>E</w:t>
      </w:r>
      <w:r w:rsidRPr="00167EA1">
        <w:rPr>
          <w:rFonts w:ascii="Times New Roman" w:hAnsi="Times New Roman" w:cs="Times New Roman"/>
          <w:b/>
          <w:bCs/>
          <w:lang w:val="en-AU"/>
        </w:rPr>
        <w:t>thics</w:t>
      </w:r>
      <w:r>
        <w:rPr>
          <w:rFonts w:ascii="Times New Roman" w:hAnsi="Times New Roman" w:cs="Times New Roman"/>
          <w:b/>
          <w:bCs/>
          <w:lang w:val="en-AU"/>
        </w:rPr>
        <w:t xml:space="preserve"> and Engagement</w:t>
      </w:r>
      <w:r w:rsidRPr="00167EA1">
        <w:rPr>
          <w:rFonts w:ascii="Times New Roman" w:hAnsi="Times New Roman" w:cs="Times New Roman"/>
          <w:b/>
          <w:bCs/>
          <w:lang w:val="en-AU"/>
        </w:rPr>
        <w:t xml:space="preserve"> within </w:t>
      </w:r>
      <w:r>
        <w:rPr>
          <w:rFonts w:ascii="Times New Roman" w:hAnsi="Times New Roman" w:cs="Times New Roman"/>
          <w:b/>
          <w:bCs/>
          <w:lang w:val="en-AU"/>
        </w:rPr>
        <w:t>A</w:t>
      </w:r>
      <w:r w:rsidRPr="00167EA1">
        <w:rPr>
          <w:rFonts w:ascii="Times New Roman" w:hAnsi="Times New Roman" w:cs="Times New Roman"/>
          <w:b/>
          <w:bCs/>
          <w:lang w:val="en-AU"/>
        </w:rPr>
        <w:t>nthropology</w:t>
      </w:r>
    </w:p>
    <w:p w14:paraId="4319DCD1" w14:textId="77777777" w:rsidR="00582254" w:rsidRPr="001208F9" w:rsidRDefault="00582254" w:rsidP="00582254">
      <w:pPr>
        <w:spacing w:line="360" w:lineRule="auto"/>
        <w:jc w:val="center"/>
        <w:rPr>
          <w:rFonts w:ascii="Times New Roman" w:hAnsi="Times New Roman" w:cs="Times New Roman"/>
          <w:lang w:val="en-AU"/>
        </w:rPr>
      </w:pPr>
      <w:r w:rsidRPr="001208F9">
        <w:rPr>
          <w:rFonts w:ascii="Times New Roman" w:hAnsi="Times New Roman" w:cs="Times New Roman"/>
          <w:lang w:val="en-AU"/>
        </w:rPr>
        <w:t>Completed form should not exceed one page</w:t>
      </w:r>
    </w:p>
    <w:p w14:paraId="5239251A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5134DA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 w:rsidRPr="00167EA1">
        <w:rPr>
          <w:rFonts w:ascii="Times New Roman" w:hAnsi="Times New Roman" w:cs="Times New Roman"/>
          <w:b/>
          <w:bCs/>
        </w:rPr>
        <w:t>Name of nominee</w:t>
      </w:r>
      <w:r>
        <w:rPr>
          <w:rFonts w:ascii="Times New Roman" w:hAnsi="Times New Roman" w:cs="Times New Roman"/>
          <w:b/>
          <w:bCs/>
        </w:rPr>
        <w:t>:</w:t>
      </w:r>
    </w:p>
    <w:p w14:paraId="47658A4D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Faculty Reference: </w:t>
      </w:r>
    </w:p>
    <w:p w14:paraId="1D779699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Status (delete not applicable text): </w:t>
      </w:r>
    </w:p>
    <w:p w14:paraId="0FD93145" w14:textId="77777777" w:rsidR="00582254" w:rsidRPr="00833D73" w:rsidRDefault="00582254" w:rsidP="0058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A0B45">
        <w:rPr>
          <w:rFonts w:ascii="Times New Roman" w:hAnsi="Times New Roman" w:cs="Times New Roman"/>
          <w:b/>
          <w:bCs/>
        </w:rPr>
        <w:t xml:space="preserve">Student: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>Programme</w:t>
      </w:r>
      <w:r w:rsidRPr="00833D73">
        <w:rPr>
          <w:rFonts w:ascii="Times New Roman" w:hAnsi="Times New Roman" w:cs="Times New Roman"/>
        </w:rPr>
        <w:t xml:space="preserve"> of Stud</w:t>
      </w:r>
      <w:r>
        <w:rPr>
          <w:rFonts w:ascii="Times New Roman" w:hAnsi="Times New Roman" w:cs="Times New Roman"/>
        </w:rPr>
        <w:t>y)</w:t>
      </w:r>
    </w:p>
    <w:p w14:paraId="1A43D4B3" w14:textId="77777777" w:rsidR="00582254" w:rsidRPr="00833D73" w:rsidRDefault="00582254" w:rsidP="0058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33D73">
        <w:rPr>
          <w:rFonts w:ascii="Times New Roman" w:hAnsi="Times New Roman" w:cs="Times New Roman"/>
          <w:b/>
          <w:bCs/>
        </w:rPr>
        <w:t xml:space="preserve">ECR: Status </w:t>
      </w:r>
      <w:r w:rsidRPr="00833D73">
        <w:rPr>
          <w:rFonts w:ascii="Times New Roman" w:hAnsi="Times New Roman" w:cs="Times New Roman"/>
        </w:rPr>
        <w:t>(</w:t>
      </w:r>
      <w:r w:rsidRPr="00740B73">
        <w:rPr>
          <w:rFonts w:ascii="Times New Roman" w:hAnsi="Times New Roman" w:cs="Times New Roman"/>
        </w:rPr>
        <w:t>Postdoctoral</w:t>
      </w:r>
      <w:r w:rsidRPr="00833D73">
        <w:rPr>
          <w:rFonts w:ascii="Times New Roman" w:hAnsi="Times New Roman" w:cs="Times New Roman"/>
        </w:rPr>
        <w:t xml:space="preserve"> Fellow, Research </w:t>
      </w:r>
      <w:r w:rsidRPr="00740B73">
        <w:rPr>
          <w:rFonts w:ascii="Times New Roman" w:hAnsi="Times New Roman" w:cs="Times New Roman"/>
        </w:rPr>
        <w:t>Associate</w:t>
      </w:r>
      <w:r w:rsidRPr="00833D73">
        <w:rPr>
          <w:rFonts w:ascii="Times New Roman" w:hAnsi="Times New Roman" w:cs="Times New Roman"/>
        </w:rPr>
        <w:t>, Short Term lecturer</w:t>
      </w:r>
      <w:r>
        <w:rPr>
          <w:rFonts w:ascii="Times New Roman" w:hAnsi="Times New Roman" w:cs="Times New Roman"/>
        </w:rPr>
        <w:t xml:space="preserve"> for X year</w:t>
      </w:r>
      <w:r w:rsidRPr="00833D73">
        <w:rPr>
          <w:rFonts w:ascii="Times New Roman" w:hAnsi="Times New Roman" w:cs="Times New Roman"/>
        </w:rPr>
        <w:t>, etc.)</w:t>
      </w:r>
    </w:p>
    <w:p w14:paraId="37438615" w14:textId="77777777" w:rsidR="00582254" w:rsidRPr="00740B73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do you see yourself/the nominee meeting the aims of the award? </w:t>
      </w:r>
      <w:r w:rsidRPr="00833D73">
        <w:rPr>
          <w:rFonts w:ascii="Times New Roman" w:hAnsi="Times New Roman" w:cs="Times New Roman"/>
        </w:rPr>
        <w:t>You may wish to refer to personal conduct, research focus, teaching practice, or activit</w:t>
      </w:r>
      <w:r>
        <w:rPr>
          <w:rFonts w:ascii="Times New Roman" w:hAnsi="Times New Roman" w:cs="Times New Roman"/>
        </w:rPr>
        <w:t>y</w:t>
      </w:r>
      <w:r w:rsidRPr="00833D73">
        <w:rPr>
          <w:rFonts w:ascii="Times New Roman" w:hAnsi="Times New Roman" w:cs="Times New Roman"/>
        </w:rPr>
        <w:t xml:space="preserve"> beyond the university. </w:t>
      </w:r>
    </w:p>
    <w:p w14:paraId="347BB02B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822219D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Attachments</w:t>
      </w:r>
    </w:p>
    <w:p w14:paraId="20703C29" w14:textId="77777777" w:rsidR="00582254" w:rsidRPr="001208F9" w:rsidRDefault="00582254" w:rsidP="005822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0634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  <w:r w:rsidRPr="001208F9">
        <w:rPr>
          <w:rFonts w:ascii="Times New Roman" w:hAnsi="Times New Roman" w:cs="Times New Roman"/>
        </w:rPr>
        <w:t>Reference letter</w:t>
      </w:r>
    </w:p>
    <w:p w14:paraId="0CC0A63F" w14:textId="77777777" w:rsidR="00582254" w:rsidRPr="001208F9" w:rsidRDefault="00582254" w:rsidP="005822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Nominee’s CV</w:t>
      </w:r>
    </w:p>
    <w:p w14:paraId="55B67EF3" w14:textId="77777777" w:rsidR="00E82B58" w:rsidRDefault="00E82B58"/>
    <w:sectPr w:rsidR="00E82B58" w:rsidSect="00536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04A5"/>
    <w:multiLevelType w:val="hybridMultilevel"/>
    <w:tmpl w:val="AA5E84AC"/>
    <w:lvl w:ilvl="0" w:tplc="0FEAF4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6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4"/>
    <w:rsid w:val="00145D8F"/>
    <w:rsid w:val="005364F4"/>
    <w:rsid w:val="00582254"/>
    <w:rsid w:val="00701F7C"/>
    <w:rsid w:val="00D50283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F6D00"/>
  <w15:chartTrackingRefBased/>
  <w15:docId w15:val="{4040AFCD-80AC-E842-BD20-1A18468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Addison</dc:creator>
  <cp:keywords/>
  <dc:description/>
  <cp:lastModifiedBy>Lorena Gibson</cp:lastModifiedBy>
  <cp:revision>2</cp:revision>
  <dcterms:created xsi:type="dcterms:W3CDTF">2022-10-20T21:54:00Z</dcterms:created>
  <dcterms:modified xsi:type="dcterms:W3CDTF">2022-10-20T21:54:00Z</dcterms:modified>
</cp:coreProperties>
</file>